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27" w:rsidRPr="0025720B" w:rsidRDefault="00414727" w:rsidP="00414727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noProof/>
        </w:rPr>
        <w:drawing>
          <wp:inline distT="0" distB="0" distL="0" distR="0">
            <wp:extent cx="752475" cy="781050"/>
            <wp:effectExtent l="19050" t="0" r="9525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27" w:rsidRPr="0025720B" w:rsidRDefault="00414727" w:rsidP="00414727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caps/>
        </w:rPr>
        <w:t>Администрация ВОРОГОВСКОГО сельсовета</w:t>
      </w:r>
    </w:p>
    <w:p w:rsidR="00414727" w:rsidRPr="0025720B" w:rsidRDefault="00414727" w:rsidP="00414727">
      <w:pPr>
        <w:pStyle w:val="4"/>
        <w:rPr>
          <w:rFonts w:ascii="Arial" w:hAnsi="Arial" w:cs="Arial"/>
          <w:sz w:val="24"/>
        </w:rPr>
      </w:pPr>
      <w:r w:rsidRPr="0025720B">
        <w:rPr>
          <w:rFonts w:ascii="Arial" w:hAnsi="Arial" w:cs="Arial"/>
          <w:sz w:val="24"/>
        </w:rPr>
        <w:t>ТуруханскОГО районА</w:t>
      </w:r>
    </w:p>
    <w:p w:rsidR="00414727" w:rsidRPr="0025720B" w:rsidRDefault="00414727" w:rsidP="0041472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5720B">
        <w:rPr>
          <w:rFonts w:ascii="Arial" w:hAnsi="Arial" w:cs="Arial"/>
          <w:b/>
          <w:sz w:val="24"/>
          <w:szCs w:val="24"/>
        </w:rPr>
        <w:t>КРАСНОЯРСКОГО КРАЯ</w:t>
      </w:r>
    </w:p>
    <w:tbl>
      <w:tblPr>
        <w:tblW w:w="9512" w:type="dxa"/>
        <w:tblLook w:val="0000"/>
      </w:tblPr>
      <w:tblGrid>
        <w:gridCol w:w="3434"/>
        <w:gridCol w:w="2881"/>
        <w:gridCol w:w="3197"/>
      </w:tblGrid>
      <w:tr w:rsidR="00414727" w:rsidRPr="0025720B" w:rsidTr="00310B6E">
        <w:trPr>
          <w:cantSplit/>
          <w:trHeight w:val="339"/>
        </w:trPr>
        <w:tc>
          <w:tcPr>
            <w:tcW w:w="9512" w:type="dxa"/>
            <w:gridSpan w:val="3"/>
          </w:tcPr>
          <w:p w:rsidR="00414727" w:rsidRDefault="00414727" w:rsidP="0031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727" w:rsidRPr="0025720B" w:rsidRDefault="00414727" w:rsidP="00310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20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414727" w:rsidRPr="0025720B" w:rsidTr="00310B6E">
        <w:trPr>
          <w:trHeight w:val="776"/>
        </w:trPr>
        <w:tc>
          <w:tcPr>
            <w:tcW w:w="3434" w:type="dxa"/>
          </w:tcPr>
          <w:p w:rsidR="00414727" w:rsidRPr="0025720B" w:rsidRDefault="00414727" w:rsidP="00310B6E">
            <w:pPr>
              <w:ind w:right="-5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727" w:rsidRPr="0025720B" w:rsidRDefault="00DF3106" w:rsidP="007C6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14727">
              <w:rPr>
                <w:rFonts w:ascii="Arial" w:hAnsi="Arial" w:cs="Arial"/>
                <w:sz w:val="24"/>
                <w:szCs w:val="24"/>
              </w:rPr>
              <w:t>.02</w:t>
            </w:r>
            <w:r w:rsidR="00414727" w:rsidRPr="0025720B">
              <w:rPr>
                <w:rFonts w:ascii="Arial" w:hAnsi="Arial" w:cs="Arial"/>
                <w:sz w:val="24"/>
                <w:szCs w:val="24"/>
              </w:rPr>
              <w:t>.201</w:t>
            </w:r>
            <w:r w:rsidR="00414727">
              <w:rPr>
                <w:rFonts w:ascii="Arial" w:hAnsi="Arial" w:cs="Arial"/>
                <w:sz w:val="24"/>
                <w:szCs w:val="24"/>
              </w:rPr>
              <w:t>7</w:t>
            </w:r>
            <w:r w:rsidR="00414727" w:rsidRPr="002572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81" w:type="dxa"/>
          </w:tcPr>
          <w:p w:rsidR="007C604B" w:rsidRDefault="007C604B" w:rsidP="007C6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727" w:rsidRPr="0025720B" w:rsidRDefault="00414727" w:rsidP="007C6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720B">
              <w:rPr>
                <w:rFonts w:ascii="Arial" w:hAnsi="Arial" w:cs="Arial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3197" w:type="dxa"/>
          </w:tcPr>
          <w:p w:rsidR="00414727" w:rsidRPr="0025720B" w:rsidRDefault="00414727" w:rsidP="0031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727" w:rsidRDefault="00414727" w:rsidP="007C6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A1F81">
              <w:rPr>
                <w:rFonts w:ascii="Arial" w:hAnsi="Arial" w:cs="Arial"/>
                <w:sz w:val="24"/>
                <w:szCs w:val="24"/>
              </w:rPr>
              <w:t>6</w:t>
            </w:r>
            <w:r w:rsidRPr="0025720B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414727" w:rsidRPr="0025720B" w:rsidRDefault="00414727" w:rsidP="0031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продолжительности дополнительных оплачиваемых отпусков за ненормированный рабочий день работников муниципальных казённых учреждений, подведомственных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119 Трудового кодекса РФ, руководствуясь статьями 17, 34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Pr="005C3FEB" w:rsidRDefault="00414727" w:rsidP="00414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продолжительность дополнительного оплачиваемого отпуска за ненормированный служебный день руководителей и работников муниципальных учреждений (МККДУ «СДК с. </w:t>
      </w:r>
      <w:proofErr w:type="spellStart"/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МКУК  «Сельская библиотека с. </w:t>
      </w:r>
      <w:proofErr w:type="spellStart"/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5C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</w:t>
      </w:r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дня.</w:t>
      </w:r>
    </w:p>
    <w:p w:rsidR="00414727" w:rsidRPr="005C3FEB" w:rsidRDefault="00414727" w:rsidP="00414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продолжительность дополнительного оплачиваемого отпуска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молодёжью (МККДУ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молодёжный центр») </w:t>
      </w:r>
      <w:r w:rsidRPr="005C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</w:t>
      </w:r>
      <w:r w:rsidRPr="005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дня.</w:t>
      </w:r>
    </w:p>
    <w:p w:rsidR="00414727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изменения в трудовые договоры с руководителями и работниками муниципальных казённых учреждений. </w:t>
      </w:r>
    </w:p>
    <w:p w:rsidR="00414727" w:rsidRPr="00797586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044C31">
        <w:rPr>
          <w:rFonts w:ascii="Times New Roman" w:hAnsi="Times New Roman" w:cs="Times New Roman"/>
          <w:sz w:val="28"/>
          <w:szCs w:val="28"/>
        </w:rPr>
        <w:t>»</w:t>
      </w:r>
      <w:r w:rsidR="00DF3106">
        <w:rPr>
          <w:rFonts w:ascii="Times New Roman" w:hAnsi="Times New Roman" w:cs="Times New Roman"/>
          <w:sz w:val="28"/>
          <w:szCs w:val="28"/>
        </w:rPr>
        <w:t xml:space="preserve"> и</w:t>
      </w:r>
      <w:r w:rsidRPr="00044C3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106">
        <w:rPr>
          <w:rFonts w:ascii="Times New Roman" w:hAnsi="Times New Roman" w:cs="Times New Roman"/>
          <w:sz w:val="28"/>
          <w:szCs w:val="28"/>
        </w:rPr>
        <w:t>.</w:t>
      </w:r>
    </w:p>
    <w:p w:rsidR="00414727" w:rsidRPr="00797586" w:rsidRDefault="00414727" w:rsidP="00414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14727" w:rsidRDefault="00414727" w:rsidP="0041472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Default="00414727" w:rsidP="0041472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27" w:rsidRDefault="00414727" w:rsidP="0041472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1E0"/>
      </w:tblPr>
      <w:tblGrid>
        <w:gridCol w:w="5211"/>
        <w:gridCol w:w="1461"/>
        <w:gridCol w:w="3721"/>
      </w:tblGrid>
      <w:tr w:rsidR="00414727" w:rsidRPr="00797586" w:rsidTr="00310B6E">
        <w:tc>
          <w:tcPr>
            <w:tcW w:w="5211" w:type="dxa"/>
          </w:tcPr>
          <w:p w:rsidR="00414727" w:rsidRDefault="00DF3106" w:rsidP="00310B6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41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14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414727" w:rsidRPr="00797586" w:rsidRDefault="00414727" w:rsidP="00310B6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461" w:type="dxa"/>
          </w:tcPr>
          <w:p w:rsidR="00414727" w:rsidRPr="00797586" w:rsidRDefault="00414727" w:rsidP="00310B6E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414727" w:rsidRDefault="00414727" w:rsidP="00310B6E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727" w:rsidRPr="00797586" w:rsidRDefault="00DF3106" w:rsidP="00310B6E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Гаврюшенко</w:t>
            </w:r>
            <w:proofErr w:type="spellEnd"/>
          </w:p>
        </w:tc>
      </w:tr>
      <w:tr w:rsidR="00414727" w:rsidRPr="00797586" w:rsidTr="00310B6E">
        <w:tc>
          <w:tcPr>
            <w:tcW w:w="5211" w:type="dxa"/>
          </w:tcPr>
          <w:p w:rsidR="00414727" w:rsidRPr="00797586" w:rsidRDefault="00414727" w:rsidP="0031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14727" w:rsidRPr="00797586" w:rsidRDefault="00414727" w:rsidP="0031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414727" w:rsidRPr="00797586" w:rsidRDefault="00414727" w:rsidP="00310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8B4" w:rsidRDefault="007139FE" w:rsidP="00414727"/>
    <w:sectPr w:rsidR="003628B4" w:rsidSect="00243F2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3366"/>
    <w:multiLevelType w:val="hybridMultilevel"/>
    <w:tmpl w:val="390AC26C"/>
    <w:lvl w:ilvl="0" w:tplc="A98E582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27"/>
    <w:rsid w:val="000103E4"/>
    <w:rsid w:val="00146F81"/>
    <w:rsid w:val="00264AB8"/>
    <w:rsid w:val="002A1F81"/>
    <w:rsid w:val="00414727"/>
    <w:rsid w:val="00596A53"/>
    <w:rsid w:val="007139FE"/>
    <w:rsid w:val="007B1881"/>
    <w:rsid w:val="007C604B"/>
    <w:rsid w:val="00C3399B"/>
    <w:rsid w:val="00D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14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7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72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14727"/>
    <w:pPr>
      <w:ind w:left="720"/>
      <w:contextualSpacing/>
    </w:pPr>
  </w:style>
  <w:style w:type="paragraph" w:customStyle="1" w:styleId="ConsPlusNormal">
    <w:name w:val="ConsPlusNormal"/>
    <w:rsid w:val="0041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5</cp:revision>
  <cp:lastPrinted>2017-02-15T03:06:00Z</cp:lastPrinted>
  <dcterms:created xsi:type="dcterms:W3CDTF">2017-02-13T05:31:00Z</dcterms:created>
  <dcterms:modified xsi:type="dcterms:W3CDTF">2017-02-15T03:23:00Z</dcterms:modified>
</cp:coreProperties>
</file>